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D" w:rsidRDefault="004772AD" w:rsidP="004772AD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  <w:r>
        <w:rPr>
          <w:rFonts w:ascii="Futura Std Medium" w:hAnsi="Futura Std Medium" w:cs="Arial"/>
          <w:sz w:val="24"/>
          <w:szCs w:val="24"/>
        </w:rPr>
        <w:t>B</w:t>
      </w:r>
      <w:r w:rsidRPr="00EF7A28">
        <w:rPr>
          <w:rFonts w:ascii="Futura Std Medium" w:hAnsi="Futura Std Medium" w:cs="Arial"/>
          <w:sz w:val="24"/>
          <w:szCs w:val="24"/>
        </w:rPr>
        <w:t>ecario doctoral para la beca cofinanciada CIC-UNM en el Centro de Economía Política y Desarrollo de la Universidad Nacional de Moreno (CEEPyD), teniendo como directora a Florencia Médici y codirector a Ramiro Bertoni. Licenciado en Economía (UNM).</w:t>
      </w:r>
    </w:p>
    <w:p w:rsidR="00EF7A28" w:rsidRP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  <w:r w:rsidRPr="00EF7A28">
        <w:rPr>
          <w:rFonts w:ascii="Futura Std Medium" w:hAnsi="Futura Std Medium" w:cs="Arial"/>
          <w:sz w:val="24"/>
          <w:szCs w:val="24"/>
        </w:rPr>
        <w:t>Sus principales áreas de investigación son sobre macroeconomía, inestabilidad financiera, restricción externa y flujos de capitales.</w:t>
      </w:r>
    </w:p>
    <w:p w:rsidR="00EF7A28" w:rsidRP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  <w:r w:rsidRPr="00EF7A28">
        <w:rPr>
          <w:rFonts w:ascii="Futura Std Medium" w:hAnsi="Futura Std Medium" w:cs="Arial"/>
          <w:sz w:val="24"/>
          <w:szCs w:val="24"/>
        </w:rPr>
        <w:t>Actualmente trabaja en el proyecto PICT-2021-GRFTI-00123 (2023-2025) “CRECIMIENTO ECONÓMICO Y DISTRIBUCIÓN DEL INGRESO EN PAÍSES PEQUEÑOS Y ABIERTOS A LOS FLUJOS FINANCIEROS” teniendo como directora a Florencia Médici.</w:t>
      </w:r>
    </w:p>
    <w:p w:rsidR="00EF7A28" w:rsidRPr="00EF7A28" w:rsidRDefault="00EF7A28" w:rsidP="00EF7A28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DB75F2" w:rsidRDefault="00DB75F2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4772AD" w:rsidRDefault="004772AD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794329" w:rsidRPr="00DB75F2" w:rsidRDefault="00794329" w:rsidP="00715E84">
      <w:pPr>
        <w:spacing w:after="0"/>
        <w:jc w:val="both"/>
        <w:rPr>
          <w:rFonts w:ascii="Futura Std Medium" w:hAnsi="Futura Std Medium" w:cs="Arial"/>
          <w:sz w:val="24"/>
          <w:szCs w:val="24"/>
        </w:rPr>
      </w:pPr>
    </w:p>
    <w:p w:rsidR="00534F8E" w:rsidRDefault="00534F8E" w:rsidP="00715E84">
      <w:pPr>
        <w:spacing w:after="0"/>
      </w:pPr>
    </w:p>
    <w:p w:rsidR="00131889" w:rsidRDefault="00131889" w:rsidP="00715E84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584762" cy="860611"/>
            <wp:effectExtent l="19050" t="0" r="0" b="0"/>
            <wp:docPr id="1" name="Imagen 1" descr="C:\Users\ppenela\Downloads\Logo CEEPyD-01 (1c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nela\Downloads\Logo CEEPyD-01 (1c (3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382" b="2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62" cy="8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889" w:rsidSect="00715E84">
      <w:headerReference w:type="default" r:id="rId7"/>
      <w:pgSz w:w="11906" w:h="16838"/>
      <w:pgMar w:top="1276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EA" w:rsidRDefault="00F960EA" w:rsidP="00131889">
      <w:pPr>
        <w:spacing w:after="0" w:line="240" w:lineRule="auto"/>
      </w:pPr>
      <w:r>
        <w:separator/>
      </w:r>
    </w:p>
  </w:endnote>
  <w:endnote w:type="continuationSeparator" w:id="1">
    <w:p w:rsidR="00F960EA" w:rsidRDefault="00F960EA" w:rsidP="001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EA" w:rsidRDefault="00F960EA" w:rsidP="00131889">
      <w:pPr>
        <w:spacing w:after="0" w:line="240" w:lineRule="auto"/>
      </w:pPr>
      <w:r>
        <w:separator/>
      </w:r>
    </w:p>
  </w:footnote>
  <w:footnote w:type="continuationSeparator" w:id="1">
    <w:p w:rsidR="00F960EA" w:rsidRDefault="00F960EA" w:rsidP="001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89" w:rsidRPr="00131889" w:rsidRDefault="00EF7A28" w:rsidP="00131889">
    <w:pPr>
      <w:pStyle w:val="Encabezado"/>
      <w:jc w:val="right"/>
      <w:rPr>
        <w:rFonts w:ascii="Futura Std Medium" w:hAnsi="Futura Std Medium"/>
        <w:sz w:val="36"/>
        <w:szCs w:val="36"/>
      </w:rPr>
    </w:pPr>
    <w:r>
      <w:rPr>
        <w:rFonts w:ascii="Futura Std Medium" w:hAnsi="Futura Std Medium"/>
        <w:sz w:val="36"/>
        <w:szCs w:val="36"/>
      </w:rPr>
      <w:t xml:space="preserve">Ramiro GIMÉNEZ GARCÍA </w:t>
    </w:r>
    <w:r w:rsidR="00131889">
      <w:rPr>
        <w:rFonts w:ascii="Futura Std Medium" w:hAnsi="Futura Std Medium"/>
        <w:sz w:val="36"/>
        <w:szCs w:val="36"/>
      </w:rPr>
      <w:t>_________________________________</w:t>
    </w:r>
    <w:r w:rsidR="002A540A">
      <w:rPr>
        <w:rFonts w:ascii="Futura Std Medium" w:hAnsi="Futura Std Medium"/>
        <w:sz w:val="36"/>
        <w:szCs w:val="36"/>
      </w:rPr>
      <w:t>__</w:t>
    </w:r>
    <w:r w:rsidR="00131889">
      <w:rPr>
        <w:rFonts w:ascii="Futura Std Medium" w:hAnsi="Futura Std Medium"/>
        <w:sz w:val="36"/>
        <w:szCs w:val="36"/>
      </w:rPr>
      <w:t>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89"/>
    <w:rsid w:val="00131889"/>
    <w:rsid w:val="00225C40"/>
    <w:rsid w:val="002A540A"/>
    <w:rsid w:val="002A7725"/>
    <w:rsid w:val="003C545D"/>
    <w:rsid w:val="00405CCD"/>
    <w:rsid w:val="004772AD"/>
    <w:rsid w:val="004968F1"/>
    <w:rsid w:val="005004D6"/>
    <w:rsid w:val="00534F8E"/>
    <w:rsid w:val="00715E84"/>
    <w:rsid w:val="00782A37"/>
    <w:rsid w:val="00794329"/>
    <w:rsid w:val="007A7D5D"/>
    <w:rsid w:val="00A30126"/>
    <w:rsid w:val="00AD52E8"/>
    <w:rsid w:val="00D7713B"/>
    <w:rsid w:val="00DB75F2"/>
    <w:rsid w:val="00E27146"/>
    <w:rsid w:val="00EF7A28"/>
    <w:rsid w:val="00F60CC9"/>
    <w:rsid w:val="00F9364E"/>
    <w:rsid w:val="00F93B9F"/>
    <w:rsid w:val="00F9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29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18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3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1889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31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188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88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527</Characters>
  <Application>Microsoft Office Word</Application>
  <DocSecurity>0</DocSecurity>
  <Lines>27</Lines>
  <Paragraphs>2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ppenela</dc:creator>
  <cp:lastModifiedBy>ppenela</cp:lastModifiedBy>
  <cp:revision>2</cp:revision>
  <dcterms:created xsi:type="dcterms:W3CDTF">2023-12-22T14:54:00Z</dcterms:created>
  <dcterms:modified xsi:type="dcterms:W3CDTF">2023-12-22T14:54:00Z</dcterms:modified>
</cp:coreProperties>
</file>